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6B" w:rsidRPr="0044696B" w:rsidRDefault="0044696B" w:rsidP="0044696B">
      <w:pPr>
        <w:jc w:val="center"/>
        <w:rPr>
          <w:b/>
          <w:color w:val="FF0000"/>
          <w:sz w:val="28"/>
          <w:szCs w:val="28"/>
        </w:rPr>
      </w:pPr>
      <w:r w:rsidRPr="0044696B">
        <w:rPr>
          <w:b/>
          <w:color w:val="FF0000"/>
          <w:sz w:val="28"/>
          <w:szCs w:val="28"/>
        </w:rPr>
        <w:t>На отдельных листочках решаешь контрольные работы</w:t>
      </w:r>
    </w:p>
    <w:p w:rsidR="00F0676B" w:rsidRPr="0044696B" w:rsidRDefault="0044696B" w:rsidP="0044696B">
      <w:pPr>
        <w:jc w:val="center"/>
        <w:rPr>
          <w:b/>
          <w:sz w:val="28"/>
          <w:szCs w:val="28"/>
        </w:rPr>
      </w:pPr>
      <w:r w:rsidRPr="0044696B">
        <w:rPr>
          <w:b/>
          <w:sz w:val="28"/>
          <w:szCs w:val="28"/>
        </w:rPr>
        <w:t>Контрольная работа «Динамика материальной точки»</w:t>
      </w:r>
    </w:p>
    <w:p w:rsidR="0044696B" w:rsidRDefault="0044696B">
      <w:r>
        <w:rPr>
          <w:noProof/>
          <w:lang w:eastAsia="ru-RU"/>
        </w:rPr>
        <w:drawing>
          <wp:inline distT="0" distB="0" distL="0" distR="0" wp14:anchorId="08667F34" wp14:editId="5F2AA8C8">
            <wp:extent cx="6124575" cy="104488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7753" cy="104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0A" w:rsidRDefault="0057000A">
      <w:r>
        <w:rPr>
          <w:noProof/>
          <w:lang w:eastAsia="ru-RU"/>
        </w:rPr>
        <w:drawing>
          <wp:inline distT="0" distB="0" distL="0" distR="0" wp14:anchorId="6259D357" wp14:editId="03ABACA2">
            <wp:extent cx="6152515" cy="142303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0A" w:rsidRDefault="0057000A">
      <w:r>
        <w:rPr>
          <w:noProof/>
          <w:lang w:eastAsia="ru-RU"/>
        </w:rPr>
        <w:drawing>
          <wp:inline distT="0" distB="0" distL="0" distR="0" wp14:anchorId="4DA128D6" wp14:editId="37001A9F">
            <wp:extent cx="6169476" cy="923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8839" cy="92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0A" w:rsidRDefault="0057000A">
      <w:r>
        <w:rPr>
          <w:noProof/>
          <w:lang w:eastAsia="ru-RU"/>
        </w:rPr>
        <w:drawing>
          <wp:inline distT="0" distB="0" distL="0" distR="0" wp14:anchorId="3ECCEA84" wp14:editId="7D1B42B2">
            <wp:extent cx="5734050" cy="9405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4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0A" w:rsidRDefault="0057000A">
      <w:r>
        <w:rPr>
          <w:noProof/>
          <w:lang w:eastAsia="ru-RU"/>
        </w:rPr>
        <w:drawing>
          <wp:inline distT="0" distB="0" distL="0" distR="0" wp14:anchorId="5E73D32B" wp14:editId="1C790A11">
            <wp:extent cx="4600575" cy="1017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0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96B" w:rsidRDefault="0044696B" w:rsidP="0044696B">
      <w:pPr>
        <w:jc w:val="center"/>
        <w:rPr>
          <w:b/>
          <w:sz w:val="28"/>
          <w:szCs w:val="28"/>
        </w:rPr>
      </w:pPr>
    </w:p>
    <w:p w:rsidR="0044696B" w:rsidRDefault="0044696B" w:rsidP="0044696B">
      <w:pPr>
        <w:jc w:val="center"/>
        <w:rPr>
          <w:b/>
          <w:sz w:val="28"/>
          <w:szCs w:val="28"/>
        </w:rPr>
      </w:pPr>
    </w:p>
    <w:p w:rsidR="0044696B" w:rsidRDefault="0044696B" w:rsidP="0044696B">
      <w:pPr>
        <w:jc w:val="center"/>
        <w:rPr>
          <w:b/>
          <w:sz w:val="28"/>
          <w:szCs w:val="28"/>
        </w:rPr>
      </w:pPr>
    </w:p>
    <w:p w:rsidR="0044696B" w:rsidRDefault="0044696B" w:rsidP="0044696B">
      <w:pPr>
        <w:jc w:val="center"/>
        <w:rPr>
          <w:b/>
          <w:sz w:val="28"/>
          <w:szCs w:val="28"/>
        </w:rPr>
      </w:pPr>
    </w:p>
    <w:p w:rsidR="0044696B" w:rsidRDefault="0044696B" w:rsidP="0044696B">
      <w:pPr>
        <w:jc w:val="center"/>
        <w:rPr>
          <w:b/>
          <w:sz w:val="28"/>
          <w:szCs w:val="28"/>
        </w:rPr>
      </w:pPr>
    </w:p>
    <w:p w:rsidR="0044696B" w:rsidRDefault="0044696B" w:rsidP="0044696B">
      <w:pPr>
        <w:jc w:val="center"/>
        <w:rPr>
          <w:b/>
          <w:sz w:val="28"/>
          <w:szCs w:val="28"/>
        </w:rPr>
      </w:pPr>
    </w:p>
    <w:p w:rsidR="0044696B" w:rsidRDefault="0044696B" w:rsidP="0044696B">
      <w:pPr>
        <w:rPr>
          <w:b/>
          <w:sz w:val="28"/>
          <w:szCs w:val="28"/>
        </w:rPr>
      </w:pPr>
    </w:p>
    <w:p w:rsidR="0044696B" w:rsidRDefault="0044696B" w:rsidP="0044696B">
      <w:pPr>
        <w:jc w:val="center"/>
        <w:rPr>
          <w:b/>
          <w:sz w:val="28"/>
          <w:szCs w:val="28"/>
        </w:rPr>
      </w:pPr>
      <w:r w:rsidRPr="0044696B">
        <w:rPr>
          <w:b/>
          <w:sz w:val="28"/>
          <w:szCs w:val="28"/>
        </w:rPr>
        <w:lastRenderedPageBreak/>
        <w:t>Контрольная работа «</w:t>
      </w:r>
      <w:r>
        <w:rPr>
          <w:b/>
          <w:sz w:val="28"/>
          <w:szCs w:val="28"/>
        </w:rPr>
        <w:t>Законы сохранения</w:t>
      </w:r>
      <w:r w:rsidRPr="0044696B">
        <w:rPr>
          <w:b/>
          <w:sz w:val="28"/>
          <w:szCs w:val="28"/>
        </w:rPr>
        <w:t>»</w:t>
      </w:r>
    </w:p>
    <w:p w:rsidR="0044696B" w:rsidRPr="0044696B" w:rsidRDefault="0044696B" w:rsidP="0044696B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811269" wp14:editId="55A14937">
            <wp:extent cx="4716291" cy="53244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6291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696B" w:rsidRDefault="0044696B"/>
    <w:sectPr w:rsidR="0044696B" w:rsidSect="0044696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1C"/>
    <w:rsid w:val="0001651C"/>
    <w:rsid w:val="0044696B"/>
    <w:rsid w:val="0057000A"/>
    <w:rsid w:val="00F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2020-11-14T16:23:00Z</dcterms:created>
  <dcterms:modified xsi:type="dcterms:W3CDTF">2020-12-01T13:14:00Z</dcterms:modified>
</cp:coreProperties>
</file>